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B8" w:rsidRDefault="00BB4912">
      <w:r>
        <w:t xml:space="preserve">                                  MURA PROGRAM COMMITTEE AND BOARD MEETINGS</w:t>
      </w:r>
    </w:p>
    <w:p w:rsidR="00BB4912" w:rsidRDefault="00BB4912">
      <w:r>
        <w:t xml:space="preserve">                                                        July 1, 2014 – June 30, 2015</w:t>
      </w:r>
    </w:p>
    <w:p w:rsidR="00BB4912" w:rsidRDefault="00BB4912"/>
    <w:p w:rsidR="00BB4912" w:rsidRDefault="00BB4912">
      <w:r>
        <w:t>Mid-Summer Meetings:</w:t>
      </w:r>
    </w:p>
    <w:p w:rsidR="00BB4912" w:rsidRDefault="00BB4912">
      <w:r>
        <w:t>PROGRAM COMMITTEE –</w:t>
      </w:r>
      <w:r w:rsidR="00F2452A">
        <w:t xml:space="preserve"> Tues,</w:t>
      </w:r>
      <w:r>
        <w:t xml:space="preserve"> July 15, 2014, 9:00 a.m.</w:t>
      </w:r>
      <w:proofErr w:type="gramStart"/>
      <w:r w:rsidR="00861942">
        <w:t xml:space="preserve">, </w:t>
      </w:r>
      <w:r>
        <w:t xml:space="preserve"> Upper</w:t>
      </w:r>
      <w:proofErr w:type="gramEnd"/>
      <w:r>
        <w:t xml:space="preserve"> Crust</w:t>
      </w:r>
      <w:r w:rsidR="0065637D">
        <w:t xml:space="preserve"> on Green Meadows</w:t>
      </w:r>
    </w:p>
    <w:p w:rsidR="00BB4912" w:rsidRDefault="00BB4912">
      <w:r>
        <w:t xml:space="preserve">MURA BOARD – Wed., July 23, 2014, 2:00 p.m., 307 B </w:t>
      </w:r>
      <w:proofErr w:type="spellStart"/>
      <w:r>
        <w:t>Housh</w:t>
      </w:r>
      <w:proofErr w:type="spellEnd"/>
      <w:r>
        <w:t xml:space="preserve"> Room, Reynolds Center</w:t>
      </w:r>
    </w:p>
    <w:p w:rsidR="00BB4912" w:rsidRDefault="00BB4912"/>
    <w:p w:rsidR="00BB4912" w:rsidRDefault="00BB4912">
      <w:r>
        <w:t xml:space="preserve">Fall Meetings:  </w:t>
      </w:r>
    </w:p>
    <w:p w:rsidR="00BB4912" w:rsidRDefault="00BB4912">
      <w:proofErr w:type="gramStart"/>
      <w:r>
        <w:t xml:space="preserve">PROGRAM </w:t>
      </w:r>
      <w:r w:rsidR="00F2452A">
        <w:t xml:space="preserve"> </w:t>
      </w:r>
      <w:r>
        <w:t>COMMITTEE</w:t>
      </w:r>
      <w:proofErr w:type="gramEnd"/>
      <w:r w:rsidR="00F2452A">
        <w:t xml:space="preserve"> </w:t>
      </w:r>
      <w:r>
        <w:t xml:space="preserve"> –</w:t>
      </w:r>
      <w:r w:rsidR="00C77DF1">
        <w:t xml:space="preserve"> Tues</w:t>
      </w:r>
      <w:r>
        <w:t>.</w:t>
      </w:r>
      <w:r w:rsidR="0065637D">
        <w:t xml:space="preserve"> </w:t>
      </w:r>
      <w:r>
        <w:t xml:space="preserve"> Sept. 16, 2014, 9:00 a.m., Upper Crust</w:t>
      </w:r>
    </w:p>
    <w:p w:rsidR="00BB4912" w:rsidRDefault="00BB4912">
      <w:r>
        <w:t xml:space="preserve">MURA BOARD – Wed. Sept. 24, 2014, 2:00pm, 307 B </w:t>
      </w:r>
      <w:proofErr w:type="spellStart"/>
      <w:r>
        <w:t>Housh</w:t>
      </w:r>
      <w:proofErr w:type="spellEnd"/>
      <w:r>
        <w:t xml:space="preserve"> Room</w:t>
      </w:r>
      <w:proofErr w:type="gramStart"/>
      <w:r>
        <w:t xml:space="preserve">, </w:t>
      </w:r>
      <w:r w:rsidR="00861942">
        <w:t xml:space="preserve"> </w:t>
      </w:r>
      <w:r>
        <w:t>Reynolds</w:t>
      </w:r>
      <w:proofErr w:type="gramEnd"/>
      <w:r>
        <w:t xml:space="preserve"> Center</w:t>
      </w:r>
    </w:p>
    <w:p w:rsidR="00BB4912" w:rsidRDefault="00BB4912"/>
    <w:p w:rsidR="0065637D" w:rsidRDefault="00BB4912">
      <w:r>
        <w:t>Winter Meetings:</w:t>
      </w:r>
    </w:p>
    <w:p w:rsidR="00BB4912" w:rsidRDefault="00BB4912">
      <w:proofErr w:type="gramStart"/>
      <w:r>
        <w:t xml:space="preserve">PROGRAM </w:t>
      </w:r>
      <w:r w:rsidR="00F2452A">
        <w:t xml:space="preserve"> </w:t>
      </w:r>
      <w:r>
        <w:t>COMMITTEE</w:t>
      </w:r>
      <w:proofErr w:type="gramEnd"/>
      <w:r w:rsidR="00F2452A">
        <w:t xml:space="preserve"> </w:t>
      </w:r>
      <w:r>
        <w:t xml:space="preserve"> –</w:t>
      </w:r>
      <w:r w:rsidR="00C77DF1">
        <w:t xml:space="preserve"> Tues</w:t>
      </w:r>
      <w:r>
        <w:t>.  Jan. 6, 2015, 9:00 a.m., Upper Crust</w:t>
      </w:r>
    </w:p>
    <w:p w:rsidR="00BB4912" w:rsidRDefault="0065637D">
      <w:r>
        <w:t xml:space="preserve">MURA </w:t>
      </w:r>
      <w:r w:rsidR="00646FEA">
        <w:t xml:space="preserve"> </w:t>
      </w:r>
      <w:r w:rsidR="00E146E3">
        <w:t>BO</w:t>
      </w:r>
      <w:r>
        <w:t>ARD</w:t>
      </w:r>
      <w:r w:rsidR="00F2452A">
        <w:t xml:space="preserve"> </w:t>
      </w:r>
      <w:r>
        <w:t xml:space="preserve"> - Wed.  Jan. 14, 2015, 2:00 p.m., 307 B </w:t>
      </w:r>
      <w:proofErr w:type="spellStart"/>
      <w:r>
        <w:t>Housh</w:t>
      </w:r>
      <w:proofErr w:type="spellEnd"/>
      <w:r>
        <w:t xml:space="preserve"> Room, Reynolds Center</w:t>
      </w:r>
    </w:p>
    <w:p w:rsidR="0065637D" w:rsidRDefault="0065637D"/>
    <w:p w:rsidR="0065637D" w:rsidRDefault="0065637D">
      <w:r>
        <w:t xml:space="preserve">Spring Meetings: </w:t>
      </w:r>
    </w:p>
    <w:p w:rsidR="0065637D" w:rsidRDefault="0065637D">
      <w:proofErr w:type="gramStart"/>
      <w:r>
        <w:t>PROGRAM</w:t>
      </w:r>
      <w:r w:rsidR="00F2452A">
        <w:t xml:space="preserve"> </w:t>
      </w:r>
      <w:r>
        <w:t xml:space="preserve"> COMMITTEE</w:t>
      </w:r>
      <w:proofErr w:type="gramEnd"/>
      <w:r w:rsidR="00BA3532">
        <w:t xml:space="preserve"> </w:t>
      </w:r>
      <w:r>
        <w:t xml:space="preserve"> –</w:t>
      </w:r>
      <w:r w:rsidR="00C77DF1">
        <w:t xml:space="preserve"> Tues</w:t>
      </w:r>
      <w:r>
        <w:t xml:space="preserve">.  </w:t>
      </w:r>
      <w:proofErr w:type="gramStart"/>
      <w:r>
        <w:t>Apr.</w:t>
      </w:r>
      <w:proofErr w:type="gramEnd"/>
      <w:r>
        <w:t xml:space="preserve">  </w:t>
      </w:r>
      <w:proofErr w:type="gramStart"/>
      <w:r>
        <w:t>14, 2015, 9:00 a.m.</w:t>
      </w:r>
      <w:proofErr w:type="gramEnd"/>
      <w:r>
        <w:t xml:space="preserve">  Upper Crust</w:t>
      </w:r>
    </w:p>
    <w:p w:rsidR="0065637D" w:rsidRDefault="0065637D">
      <w:r>
        <w:t>MURA BOARD – Wed. Apr. 22, 2015, 2:00 p.m.</w:t>
      </w:r>
      <w:proofErr w:type="gramStart"/>
      <w:r>
        <w:t>,  307</w:t>
      </w:r>
      <w:proofErr w:type="gramEnd"/>
      <w:r>
        <w:t xml:space="preserve"> B </w:t>
      </w:r>
      <w:proofErr w:type="spellStart"/>
      <w:r>
        <w:t>Housh</w:t>
      </w:r>
      <w:proofErr w:type="spellEnd"/>
      <w:r>
        <w:t xml:space="preserve"> Room, Reynolds Center</w:t>
      </w:r>
    </w:p>
    <w:p w:rsidR="0065637D" w:rsidRDefault="0065637D">
      <w:r>
        <w:t xml:space="preserve">                                                              MURA EVENTS SCHEDULE</w:t>
      </w:r>
    </w:p>
    <w:p w:rsidR="0065637D" w:rsidRDefault="0065637D">
      <w:r>
        <w:t xml:space="preserve">                                                             July 1, 2014 – June 30, 2015</w:t>
      </w:r>
    </w:p>
    <w:p w:rsidR="0065637D" w:rsidRDefault="0065637D">
      <w:r>
        <w:t>Fall Social:  Fri., Oct. 17, 2014, 4:00 – 6:00 p.m</w:t>
      </w:r>
      <w:proofErr w:type="gramStart"/>
      <w:r>
        <w:t xml:space="preserve">. </w:t>
      </w:r>
      <w:r w:rsidR="00BA3532">
        <w:t>,</w:t>
      </w:r>
      <w:proofErr w:type="gramEnd"/>
      <w:r w:rsidR="00BA3532">
        <w:t xml:space="preserve"> </w:t>
      </w:r>
      <w:r>
        <w:t>Reynolds</w:t>
      </w:r>
      <w:r w:rsidR="00C77DF1">
        <w:t xml:space="preserve"> </w:t>
      </w:r>
      <w:r>
        <w:t xml:space="preserve"> Alumni  Center</w:t>
      </w:r>
    </w:p>
    <w:p w:rsidR="00861942" w:rsidRDefault="00861942"/>
    <w:p w:rsidR="0065637D" w:rsidRDefault="0065637D">
      <w:r>
        <w:t>Fall Information Meeting:  Sat.</w:t>
      </w:r>
      <w:r w:rsidR="00861942">
        <w:t xml:space="preserve">, </w:t>
      </w:r>
      <w:r>
        <w:t>Nov. 15</w:t>
      </w:r>
      <w:r w:rsidR="00861942">
        <w:t>,</w:t>
      </w:r>
      <w:r w:rsidR="00646FEA">
        <w:t xml:space="preserve"> 2014, 9:30 a.m. – 12:00 Noon, </w:t>
      </w:r>
      <w:r w:rsidR="00861942">
        <w:t>Reynolds Center</w:t>
      </w:r>
    </w:p>
    <w:p w:rsidR="00861942" w:rsidRDefault="00861942"/>
    <w:p w:rsidR="00861942" w:rsidRDefault="00BA3532">
      <w:r>
        <w:t>Holiday Luncheon:  Sat.,</w:t>
      </w:r>
      <w:r w:rsidR="00861942">
        <w:t xml:space="preserve"> Dec. 20, 2014, 10:30 a.m. – 1:30 p.m. Reynolds Center</w:t>
      </w:r>
    </w:p>
    <w:p w:rsidR="00861942" w:rsidRDefault="00861942"/>
    <w:p w:rsidR="00861942" w:rsidRDefault="00861942">
      <w:r>
        <w:t>Winter Social:  Fri., Feb. 6, 2015, 4:00 – 6:00 p.m., Reynolds Center (Great Room)</w:t>
      </w:r>
    </w:p>
    <w:p w:rsidR="00861942" w:rsidRDefault="00861942"/>
    <w:p w:rsidR="00861942" w:rsidRDefault="00861942">
      <w:r>
        <w:t>Annual Business Meeting:  Sat., March 7, 9:30 a.m. – 12:00 Noon, Reynolds Center</w:t>
      </w:r>
    </w:p>
    <w:p w:rsidR="00861942" w:rsidRDefault="00861942"/>
    <w:p w:rsidR="00861942" w:rsidRDefault="00861942">
      <w:r>
        <w:t>Ray S</w:t>
      </w:r>
      <w:r w:rsidR="00BA3532">
        <w:t xml:space="preserve">chroeder Spring Picnic:  Wed., May 13 2015, 10:30 – 1:00 p.m., </w:t>
      </w:r>
      <w:r>
        <w:t>Twin Lakes Recreation Shelter</w:t>
      </w:r>
    </w:p>
    <w:p w:rsidR="00861942" w:rsidRDefault="00861942"/>
    <w:p w:rsidR="00861942" w:rsidRDefault="00861942">
      <w:r>
        <w:t>Chancellor</w:t>
      </w:r>
      <w:r w:rsidR="004975EB">
        <w:t>’s Retirees Luncheon &amp; Resource</w:t>
      </w:r>
      <w:r>
        <w:t xml:space="preserve"> Fair:</w:t>
      </w:r>
      <w:r w:rsidR="004975EB">
        <w:t xml:space="preserve">  </w:t>
      </w:r>
      <w:r>
        <w:t xml:space="preserve"> </w:t>
      </w:r>
      <w:r w:rsidR="004975EB">
        <w:t>Fri., May 22</w:t>
      </w:r>
      <w:r>
        <w:t>, 2015, Reynolds Center</w:t>
      </w:r>
    </w:p>
    <w:p w:rsidR="0065637D" w:rsidRDefault="0065637D"/>
    <w:p w:rsidR="0065637D" w:rsidRDefault="0065637D"/>
    <w:sectPr w:rsidR="0065637D" w:rsidSect="00FA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912"/>
    <w:rsid w:val="003B5913"/>
    <w:rsid w:val="004975EB"/>
    <w:rsid w:val="00646FEA"/>
    <w:rsid w:val="0065637D"/>
    <w:rsid w:val="006F18F2"/>
    <w:rsid w:val="00854E78"/>
    <w:rsid w:val="00861942"/>
    <w:rsid w:val="00BA3532"/>
    <w:rsid w:val="00BB4912"/>
    <w:rsid w:val="00C77DF1"/>
    <w:rsid w:val="00E0495D"/>
    <w:rsid w:val="00E146E3"/>
    <w:rsid w:val="00F2452A"/>
    <w:rsid w:val="00FA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2014-06-18T02:47:00Z</dcterms:created>
  <dcterms:modified xsi:type="dcterms:W3CDTF">2014-06-18T02:47:00Z</dcterms:modified>
</cp:coreProperties>
</file>